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D4" w:rsidRPr="00D90D8B" w:rsidRDefault="00BA32D4" w:rsidP="00D90D8B">
      <w:pPr>
        <w:pStyle w:val="a3"/>
        <w:rPr>
          <w:sz w:val="28"/>
          <w:szCs w:val="28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02D4A" w:rsidRPr="00880B83" w:rsidTr="00D02D4A">
        <w:trPr>
          <w:jc w:val="center"/>
        </w:trPr>
        <w:tc>
          <w:tcPr>
            <w:tcW w:w="4785" w:type="dxa"/>
            <w:hideMark/>
          </w:tcPr>
          <w:p w:rsidR="00D02D4A" w:rsidRPr="00880B83" w:rsidRDefault="00D02D4A" w:rsidP="005A5651">
            <w:pPr>
              <w:pStyle w:val="a3"/>
              <w:tabs>
                <w:tab w:val="left" w:pos="426"/>
                <w:tab w:val="left" w:pos="9356"/>
                <w:tab w:val="left" w:pos="9498"/>
              </w:tabs>
            </w:pPr>
            <w:r w:rsidRPr="00880B83">
              <w:t>ПРИНЯТО</w:t>
            </w:r>
          </w:p>
          <w:p w:rsidR="00D02D4A" w:rsidRPr="00880B83" w:rsidRDefault="00D02D4A" w:rsidP="005A5651">
            <w:pPr>
              <w:pStyle w:val="a3"/>
              <w:tabs>
                <w:tab w:val="left" w:pos="426"/>
                <w:tab w:val="left" w:pos="9356"/>
                <w:tab w:val="left" w:pos="9498"/>
              </w:tabs>
            </w:pPr>
            <w:r w:rsidRPr="00880B83">
              <w:t>на Педагогическом совете школы</w:t>
            </w:r>
          </w:p>
          <w:p w:rsidR="00D02D4A" w:rsidRPr="00880B83" w:rsidRDefault="00D02D4A" w:rsidP="005A5651">
            <w:pPr>
              <w:pStyle w:val="a3"/>
              <w:tabs>
                <w:tab w:val="left" w:pos="426"/>
                <w:tab w:val="left" w:pos="9356"/>
                <w:tab w:val="left" w:pos="9498"/>
              </w:tabs>
            </w:pPr>
            <w:r w:rsidRPr="00880B83">
              <w:t>Протокол №5 от 03.02.2023г</w:t>
            </w:r>
          </w:p>
        </w:tc>
        <w:tc>
          <w:tcPr>
            <w:tcW w:w="4786" w:type="dxa"/>
          </w:tcPr>
          <w:p w:rsidR="00D02D4A" w:rsidRPr="00880B83" w:rsidRDefault="00D02D4A" w:rsidP="005A5651">
            <w:pPr>
              <w:pStyle w:val="a3"/>
              <w:tabs>
                <w:tab w:val="left" w:pos="426"/>
                <w:tab w:val="left" w:pos="9356"/>
                <w:tab w:val="left" w:pos="9498"/>
              </w:tabs>
            </w:pPr>
            <w:r w:rsidRPr="00880B83">
              <w:t>УТВЕРЖДЕНО                                                                                    Приказом МБОУ ООШ с. Никольское</w:t>
            </w:r>
          </w:p>
          <w:p w:rsidR="00D02D4A" w:rsidRPr="00880B83" w:rsidRDefault="00D02D4A" w:rsidP="005A5651">
            <w:pPr>
              <w:pStyle w:val="a3"/>
              <w:tabs>
                <w:tab w:val="left" w:pos="426"/>
                <w:tab w:val="left" w:pos="9356"/>
                <w:tab w:val="left" w:pos="9498"/>
              </w:tabs>
              <w:rPr>
                <w:b/>
              </w:rPr>
            </w:pPr>
            <w:r w:rsidRPr="00880B83">
              <w:t>№ 48 от 03.02.2023г</w:t>
            </w:r>
          </w:p>
          <w:p w:rsidR="00D02D4A" w:rsidRPr="00880B83" w:rsidRDefault="00D02D4A" w:rsidP="005A5651">
            <w:pPr>
              <w:pStyle w:val="a3"/>
              <w:tabs>
                <w:tab w:val="left" w:pos="426"/>
                <w:tab w:val="left" w:pos="9356"/>
                <w:tab w:val="left" w:pos="9498"/>
              </w:tabs>
            </w:pPr>
          </w:p>
        </w:tc>
      </w:tr>
      <w:tr w:rsidR="00D02D4A" w:rsidRPr="000735DD" w:rsidTr="00D02D4A">
        <w:trPr>
          <w:jc w:val="center"/>
        </w:trPr>
        <w:tc>
          <w:tcPr>
            <w:tcW w:w="4785" w:type="dxa"/>
          </w:tcPr>
          <w:p w:rsidR="00D02D4A" w:rsidRPr="000735DD" w:rsidRDefault="00D02D4A" w:rsidP="005A5651">
            <w:pPr>
              <w:pStyle w:val="a3"/>
              <w:rPr>
                <w:rStyle w:val="a5"/>
                <w:i w:val="0"/>
              </w:rPr>
            </w:pPr>
            <w:r w:rsidRPr="000735DD">
              <w:rPr>
                <w:rStyle w:val="a5"/>
                <w:i w:val="0"/>
              </w:rPr>
              <w:t xml:space="preserve">СОГЛАСОВАНО </w:t>
            </w:r>
          </w:p>
          <w:p w:rsidR="00D02D4A" w:rsidRPr="000735DD" w:rsidRDefault="00D02D4A" w:rsidP="005A5651">
            <w:pPr>
              <w:pStyle w:val="a3"/>
              <w:rPr>
                <w:rStyle w:val="a5"/>
                <w:i w:val="0"/>
              </w:rPr>
            </w:pPr>
            <w:r w:rsidRPr="000735DD">
              <w:rPr>
                <w:rStyle w:val="a5"/>
                <w:i w:val="0"/>
              </w:rPr>
              <w:t xml:space="preserve">на </w:t>
            </w:r>
            <w:r>
              <w:rPr>
                <w:rStyle w:val="a5"/>
                <w:i w:val="0"/>
              </w:rPr>
              <w:t>общем</w:t>
            </w:r>
            <w:r w:rsidRPr="00CD4C4B">
              <w:rPr>
                <w:rStyle w:val="a5"/>
                <w:i w:val="0"/>
              </w:rPr>
              <w:t xml:space="preserve"> собрании</w:t>
            </w:r>
            <w:r>
              <w:rPr>
                <w:rStyle w:val="a5"/>
                <w:i w:val="0"/>
              </w:rPr>
              <w:t xml:space="preserve"> работников</w:t>
            </w:r>
          </w:p>
          <w:p w:rsidR="00D02D4A" w:rsidRPr="000735DD" w:rsidRDefault="00D02D4A" w:rsidP="005A5651">
            <w:pPr>
              <w:pStyle w:val="a3"/>
            </w:pPr>
            <w:r w:rsidRPr="000735DD">
              <w:rPr>
                <w:rStyle w:val="a5"/>
                <w:i w:val="0"/>
              </w:rPr>
              <w:t>Протокол №</w:t>
            </w:r>
            <w:r>
              <w:rPr>
                <w:rStyle w:val="a5"/>
                <w:i w:val="0"/>
              </w:rPr>
              <w:t>4</w:t>
            </w:r>
            <w:r w:rsidRPr="000735DD">
              <w:rPr>
                <w:rStyle w:val="a5"/>
                <w:i w:val="0"/>
              </w:rPr>
              <w:t xml:space="preserve"> от </w:t>
            </w:r>
            <w:r>
              <w:rPr>
                <w:rStyle w:val="a5"/>
                <w:i w:val="0"/>
              </w:rPr>
              <w:t>03</w:t>
            </w:r>
            <w:r w:rsidRPr="000735DD">
              <w:rPr>
                <w:rStyle w:val="a5"/>
                <w:i w:val="0"/>
              </w:rPr>
              <w:t>.0</w:t>
            </w:r>
            <w:r>
              <w:rPr>
                <w:rStyle w:val="a5"/>
                <w:i w:val="0"/>
              </w:rPr>
              <w:t>2</w:t>
            </w:r>
            <w:r w:rsidRPr="000735DD">
              <w:rPr>
                <w:rStyle w:val="a5"/>
                <w:i w:val="0"/>
              </w:rPr>
              <w:t>.20</w:t>
            </w:r>
            <w:r>
              <w:rPr>
                <w:rStyle w:val="a5"/>
                <w:i w:val="0"/>
              </w:rPr>
              <w:t>23</w:t>
            </w:r>
            <w:r w:rsidRPr="000735DD">
              <w:rPr>
                <w:rStyle w:val="a5"/>
                <w:i w:val="0"/>
              </w:rPr>
              <w:t>г</w:t>
            </w:r>
          </w:p>
          <w:p w:rsidR="00D02D4A" w:rsidRPr="000735DD" w:rsidRDefault="00D02D4A" w:rsidP="005A5651">
            <w:pPr>
              <w:pStyle w:val="a3"/>
            </w:pPr>
          </w:p>
        </w:tc>
        <w:tc>
          <w:tcPr>
            <w:tcW w:w="4786" w:type="dxa"/>
          </w:tcPr>
          <w:p w:rsidR="00D02D4A" w:rsidRPr="000735DD" w:rsidRDefault="00D02D4A" w:rsidP="005A5651">
            <w:pPr>
              <w:pStyle w:val="a3"/>
            </w:pPr>
          </w:p>
        </w:tc>
      </w:tr>
    </w:tbl>
    <w:p w:rsidR="00A76601" w:rsidRPr="00D90D8B" w:rsidRDefault="00A76601" w:rsidP="00D90D8B">
      <w:pPr>
        <w:pStyle w:val="a3"/>
        <w:rPr>
          <w:sz w:val="28"/>
          <w:szCs w:val="28"/>
          <w:highlight w:val="yellow"/>
        </w:rPr>
      </w:pPr>
      <w:bookmarkStart w:id="0" w:name="_GoBack"/>
      <w:bookmarkEnd w:id="0"/>
    </w:p>
    <w:p w:rsidR="00A76601" w:rsidRPr="00D90D8B" w:rsidRDefault="00A76601" w:rsidP="00D90D8B">
      <w:pPr>
        <w:pStyle w:val="a3"/>
        <w:jc w:val="center"/>
        <w:rPr>
          <w:b/>
          <w:bCs/>
          <w:sz w:val="28"/>
          <w:szCs w:val="28"/>
        </w:rPr>
      </w:pPr>
      <w:r w:rsidRPr="00D90D8B">
        <w:rPr>
          <w:b/>
          <w:bCs/>
          <w:sz w:val="28"/>
          <w:szCs w:val="28"/>
        </w:rPr>
        <w:t>Кодекс</w:t>
      </w:r>
    </w:p>
    <w:p w:rsidR="00A76601" w:rsidRPr="00D90D8B" w:rsidRDefault="00A76601" w:rsidP="00D90D8B">
      <w:pPr>
        <w:pStyle w:val="a3"/>
        <w:jc w:val="center"/>
        <w:rPr>
          <w:b/>
          <w:bCs/>
          <w:sz w:val="28"/>
          <w:szCs w:val="28"/>
        </w:rPr>
      </w:pPr>
      <w:r w:rsidRPr="00D90D8B">
        <w:rPr>
          <w:b/>
          <w:bCs/>
          <w:sz w:val="28"/>
          <w:szCs w:val="28"/>
        </w:rPr>
        <w:t>этики и служебного поведения работников</w:t>
      </w:r>
    </w:p>
    <w:p w:rsidR="00D90D8B" w:rsidRDefault="00A76601" w:rsidP="00D90D8B">
      <w:pPr>
        <w:pStyle w:val="a3"/>
        <w:jc w:val="center"/>
        <w:rPr>
          <w:b/>
          <w:sz w:val="28"/>
          <w:szCs w:val="28"/>
        </w:rPr>
      </w:pPr>
      <w:r w:rsidRPr="00D90D8B">
        <w:rPr>
          <w:b/>
          <w:sz w:val="28"/>
          <w:szCs w:val="28"/>
        </w:rPr>
        <w:t xml:space="preserve">муниципального бюджетного </w:t>
      </w:r>
      <w:r w:rsidR="00D90D8B">
        <w:rPr>
          <w:b/>
          <w:sz w:val="28"/>
          <w:szCs w:val="28"/>
        </w:rPr>
        <w:t xml:space="preserve">общеобразовательного </w:t>
      </w:r>
      <w:r w:rsidRPr="00D90D8B">
        <w:rPr>
          <w:b/>
          <w:sz w:val="28"/>
          <w:szCs w:val="28"/>
        </w:rPr>
        <w:t xml:space="preserve">учреждения </w:t>
      </w:r>
    </w:p>
    <w:p w:rsidR="00D90D8B" w:rsidRDefault="00D90D8B" w:rsidP="00D90D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общеобразовательной школы </w:t>
      </w:r>
      <w:proofErr w:type="spellStart"/>
      <w:r>
        <w:rPr>
          <w:b/>
          <w:sz w:val="28"/>
          <w:szCs w:val="28"/>
        </w:rPr>
        <w:t>с.Никольское</w:t>
      </w:r>
      <w:proofErr w:type="spellEnd"/>
      <w:r>
        <w:rPr>
          <w:b/>
          <w:sz w:val="28"/>
          <w:szCs w:val="28"/>
        </w:rPr>
        <w:t xml:space="preserve"> </w:t>
      </w:r>
    </w:p>
    <w:p w:rsidR="00A76601" w:rsidRPr="00D90D8B" w:rsidRDefault="00D90D8B" w:rsidP="00D90D8B">
      <w:pPr>
        <w:pStyle w:val="a3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Усманского муниципального района Липецкой области</w:t>
      </w:r>
    </w:p>
    <w:p w:rsidR="00A76601" w:rsidRPr="00D90D8B" w:rsidRDefault="00A76601" w:rsidP="00D90D8B">
      <w:pPr>
        <w:pStyle w:val="a3"/>
        <w:rPr>
          <w:i/>
          <w:sz w:val="28"/>
          <w:szCs w:val="28"/>
          <w:u w:val="single"/>
        </w:rPr>
      </w:pPr>
    </w:p>
    <w:p w:rsidR="00A76601" w:rsidRPr="00D90D8B" w:rsidRDefault="00A76601" w:rsidP="00D90D8B">
      <w:pPr>
        <w:pStyle w:val="a3"/>
        <w:rPr>
          <w:b/>
          <w:sz w:val="28"/>
          <w:szCs w:val="28"/>
        </w:rPr>
      </w:pPr>
      <w:bookmarkStart w:id="1" w:name="_Toc319494589"/>
      <w:bookmarkStart w:id="2" w:name="_Toc360447708"/>
      <w:bookmarkStart w:id="3" w:name="_Toc360448078"/>
      <w:bookmarkStart w:id="4" w:name="_Toc360452159"/>
      <w:bookmarkStart w:id="5" w:name="_Toc360452691"/>
      <w:r w:rsidRPr="00D90D8B">
        <w:rPr>
          <w:b/>
          <w:sz w:val="28"/>
          <w:szCs w:val="28"/>
        </w:rPr>
        <w:t>1. Общие положения</w:t>
      </w:r>
      <w:bookmarkEnd w:id="1"/>
      <w:bookmarkEnd w:id="2"/>
      <w:bookmarkEnd w:id="3"/>
      <w:bookmarkEnd w:id="4"/>
      <w:bookmarkEnd w:id="5"/>
    </w:p>
    <w:p w:rsidR="00A76601" w:rsidRPr="00D90D8B" w:rsidRDefault="00D90D8B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76601" w:rsidRPr="00D90D8B">
        <w:rPr>
          <w:sz w:val="28"/>
          <w:szCs w:val="28"/>
        </w:rPr>
        <w:t xml:space="preserve">Кодекс этики и служебного поведения работников </w:t>
      </w:r>
      <w:r w:rsidRPr="00D90D8B">
        <w:rPr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</w:t>
      </w:r>
      <w:proofErr w:type="spellStart"/>
      <w:r w:rsidRPr="00D90D8B">
        <w:rPr>
          <w:sz w:val="28"/>
          <w:szCs w:val="28"/>
        </w:rPr>
        <w:t>с.Никольское</w:t>
      </w:r>
      <w:proofErr w:type="spellEnd"/>
      <w:r w:rsidRPr="00D90D8B">
        <w:rPr>
          <w:sz w:val="28"/>
          <w:szCs w:val="28"/>
        </w:rPr>
        <w:t xml:space="preserve"> Усманского муниципального района Липецкой области</w:t>
      </w:r>
      <w:r>
        <w:rPr>
          <w:sz w:val="28"/>
          <w:szCs w:val="28"/>
        </w:rPr>
        <w:t xml:space="preserve"> </w:t>
      </w:r>
      <w:r w:rsidR="0031158A">
        <w:rPr>
          <w:sz w:val="28"/>
          <w:szCs w:val="28"/>
        </w:rPr>
        <w:t>(далее Школа)</w:t>
      </w:r>
      <w:r w:rsidRPr="00D90D8B">
        <w:rPr>
          <w:sz w:val="28"/>
          <w:szCs w:val="28"/>
        </w:rPr>
        <w:t xml:space="preserve"> </w:t>
      </w:r>
      <w:r w:rsidR="00A76601" w:rsidRPr="00D90D8B">
        <w:rPr>
          <w:sz w:val="28"/>
          <w:szCs w:val="28"/>
        </w:rPr>
        <w:t xml:space="preserve">(далее - Кодекс) разработан в соответствии с положениями </w:t>
      </w:r>
      <w:hyperlink r:id="rId5" w:history="1">
        <w:r w:rsidR="00A76601" w:rsidRPr="00D90D8B">
          <w:rPr>
            <w:sz w:val="28"/>
            <w:szCs w:val="28"/>
          </w:rPr>
          <w:t>Конституции</w:t>
        </w:r>
      </w:hyperlink>
      <w:r w:rsidR="00A76601" w:rsidRPr="00D90D8B">
        <w:rPr>
          <w:sz w:val="28"/>
          <w:szCs w:val="28"/>
        </w:rPr>
        <w:t xml:space="preserve"> Российской Федерации, Трудового </w:t>
      </w:r>
      <w:hyperlink r:id="rId6" w:history="1">
        <w:r w:rsidR="00A76601" w:rsidRPr="00D90D8B">
          <w:rPr>
            <w:sz w:val="28"/>
            <w:szCs w:val="28"/>
          </w:rPr>
          <w:t>кодекса</w:t>
        </w:r>
      </w:hyperlink>
      <w:r w:rsidR="00A76601" w:rsidRPr="00D90D8B">
        <w:rPr>
          <w:sz w:val="28"/>
          <w:szCs w:val="28"/>
        </w:rPr>
        <w:t xml:space="preserve"> Российской Федерации, Федерального </w:t>
      </w:r>
      <w:hyperlink r:id="rId7" w:history="1">
        <w:r w:rsidR="00A76601" w:rsidRPr="00D90D8B">
          <w:rPr>
            <w:sz w:val="28"/>
            <w:szCs w:val="28"/>
          </w:rPr>
          <w:t>закона</w:t>
        </w:r>
      </w:hyperlink>
      <w:r w:rsidR="00A76601" w:rsidRPr="00D90D8B">
        <w:rPr>
          <w:sz w:val="28"/>
          <w:szCs w:val="28"/>
        </w:rPr>
        <w:t xml:space="preserve"> от 25 декабря 2008 года № 273-ФЗ «О противодействии коррупции», Закона </w:t>
      </w:r>
      <w:r>
        <w:rPr>
          <w:sz w:val="28"/>
          <w:szCs w:val="28"/>
        </w:rPr>
        <w:t>Липецкой</w:t>
      </w:r>
      <w:r w:rsidR="00A76601" w:rsidRPr="00D90D8B">
        <w:rPr>
          <w:sz w:val="28"/>
          <w:szCs w:val="28"/>
        </w:rPr>
        <w:t xml:space="preserve"> области от 7 </w:t>
      </w:r>
      <w:r>
        <w:rPr>
          <w:sz w:val="28"/>
          <w:szCs w:val="28"/>
        </w:rPr>
        <w:t>октября</w:t>
      </w:r>
      <w:r w:rsidR="00A76601" w:rsidRPr="00D90D8B">
        <w:rPr>
          <w:sz w:val="28"/>
          <w:szCs w:val="28"/>
        </w:rPr>
        <w:t xml:space="preserve"> 2008 года № </w:t>
      </w:r>
      <w:r>
        <w:rPr>
          <w:sz w:val="28"/>
          <w:szCs w:val="28"/>
        </w:rPr>
        <w:t>193</w:t>
      </w:r>
      <w:r w:rsidR="00A76601" w:rsidRPr="00D90D8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="00A76601" w:rsidRPr="00D90D8B">
        <w:rPr>
          <w:sz w:val="28"/>
          <w:szCs w:val="28"/>
        </w:rPr>
        <w:t xml:space="preserve">З «О противодействии коррупции в </w:t>
      </w:r>
      <w:r w:rsidR="0031158A">
        <w:rPr>
          <w:sz w:val="28"/>
          <w:szCs w:val="28"/>
        </w:rPr>
        <w:t>Липецкой</w:t>
      </w:r>
      <w:r w:rsidR="00A76601" w:rsidRPr="00D90D8B">
        <w:rPr>
          <w:sz w:val="28"/>
          <w:szCs w:val="28"/>
        </w:rPr>
        <w:t xml:space="preserve"> области»,  </w:t>
      </w:r>
      <w:r w:rsidR="00A76601" w:rsidRPr="00D90D8B">
        <w:rPr>
          <w:color w:val="000000"/>
          <w:sz w:val="28"/>
          <w:szCs w:val="28"/>
        </w:rPr>
        <w:t>другими нормативными правовыми актами,</w:t>
      </w:r>
      <w:r w:rsidR="00A76601" w:rsidRPr="00D90D8B">
        <w:rPr>
          <w:sz w:val="28"/>
          <w:szCs w:val="28"/>
        </w:rPr>
        <w:t xml:space="preserve"> а также </w:t>
      </w:r>
      <w:r w:rsidR="00A76601" w:rsidRPr="00D90D8B">
        <w:rPr>
          <w:color w:val="000000"/>
          <w:sz w:val="28"/>
          <w:szCs w:val="28"/>
        </w:rPr>
        <w:t>правилами поведения, установленными общепринятыми нормами морали и нравственности.</w:t>
      </w:r>
    </w:p>
    <w:p w:rsidR="00D90D8B" w:rsidRDefault="00D90D8B" w:rsidP="00D90D8B">
      <w:pPr>
        <w:pStyle w:val="a3"/>
        <w:rPr>
          <w:sz w:val="28"/>
          <w:szCs w:val="28"/>
        </w:rPr>
      </w:pPr>
      <w:bookmarkStart w:id="6" w:name="_Toc319494590"/>
      <w:bookmarkStart w:id="7" w:name="_Toc360447709"/>
      <w:bookmarkStart w:id="8" w:name="_Toc360448079"/>
      <w:bookmarkStart w:id="9" w:name="_Toc360452160"/>
      <w:bookmarkStart w:id="10" w:name="_Toc360452692"/>
    </w:p>
    <w:p w:rsidR="00A76601" w:rsidRPr="00D90D8B" w:rsidRDefault="00D90D8B" w:rsidP="00D90D8B">
      <w:pPr>
        <w:pStyle w:val="a3"/>
        <w:rPr>
          <w:b/>
          <w:sz w:val="28"/>
          <w:szCs w:val="28"/>
        </w:rPr>
      </w:pPr>
      <w:r w:rsidRPr="00D90D8B">
        <w:rPr>
          <w:b/>
          <w:sz w:val="28"/>
          <w:szCs w:val="28"/>
        </w:rPr>
        <w:t xml:space="preserve">2. </w:t>
      </w:r>
      <w:r w:rsidR="00A76601" w:rsidRPr="00D90D8B">
        <w:rPr>
          <w:b/>
          <w:sz w:val="28"/>
          <w:szCs w:val="28"/>
        </w:rPr>
        <w:t>Сфера действия Кодекса</w:t>
      </w:r>
      <w:bookmarkEnd w:id="6"/>
      <w:bookmarkEnd w:id="7"/>
      <w:bookmarkEnd w:id="8"/>
      <w:bookmarkEnd w:id="9"/>
      <w:bookmarkEnd w:id="10"/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 w:rsidR="0031158A" w:rsidRPr="00D90D8B">
        <w:rPr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</w:t>
      </w:r>
      <w:proofErr w:type="spellStart"/>
      <w:r w:rsidR="0031158A" w:rsidRPr="00D90D8B">
        <w:rPr>
          <w:sz w:val="28"/>
          <w:szCs w:val="28"/>
        </w:rPr>
        <w:t>с.Никольское</w:t>
      </w:r>
      <w:proofErr w:type="spellEnd"/>
      <w:r w:rsidR="0031158A" w:rsidRPr="00D90D8B">
        <w:rPr>
          <w:sz w:val="28"/>
          <w:szCs w:val="28"/>
        </w:rPr>
        <w:t xml:space="preserve"> Усманского муниципального района Липецкой области</w:t>
      </w:r>
      <w:r w:rsidRPr="00D90D8B">
        <w:rPr>
          <w:sz w:val="28"/>
          <w:szCs w:val="28"/>
        </w:rPr>
        <w:t xml:space="preserve"> независимо от замещаемой ими должности.</w:t>
      </w:r>
    </w:p>
    <w:p w:rsidR="00A76601" w:rsidRPr="004A16F9" w:rsidRDefault="00A76601" w:rsidP="00D90D8B">
      <w:pPr>
        <w:pStyle w:val="a3"/>
        <w:rPr>
          <w:sz w:val="28"/>
          <w:szCs w:val="28"/>
        </w:rPr>
      </w:pPr>
      <w:r w:rsidRPr="004A16F9">
        <w:rPr>
          <w:sz w:val="28"/>
          <w:szCs w:val="28"/>
        </w:rPr>
        <w:t xml:space="preserve">2.2. Каждый работник должен принимать все необходимые меры для соблюдения положений Кодекса, а лица, обратившиеся в </w:t>
      </w:r>
      <w:r w:rsidR="00C1582A" w:rsidRPr="004A16F9">
        <w:rPr>
          <w:sz w:val="28"/>
          <w:szCs w:val="28"/>
        </w:rPr>
        <w:t>Школу</w:t>
      </w:r>
      <w:r w:rsidR="004A16F9">
        <w:rPr>
          <w:sz w:val="28"/>
          <w:szCs w:val="28"/>
        </w:rPr>
        <w:t>,</w:t>
      </w:r>
      <w:r w:rsidR="00C1582A" w:rsidRPr="004A16F9">
        <w:rPr>
          <w:sz w:val="28"/>
          <w:szCs w:val="28"/>
        </w:rPr>
        <w:t xml:space="preserve"> вправе ожидать от </w:t>
      </w:r>
      <w:r w:rsidR="004A16F9" w:rsidRPr="004A16F9">
        <w:rPr>
          <w:sz w:val="28"/>
          <w:szCs w:val="28"/>
        </w:rPr>
        <w:t xml:space="preserve">работника </w:t>
      </w:r>
      <w:r w:rsidRPr="004A16F9">
        <w:rPr>
          <w:sz w:val="28"/>
          <w:szCs w:val="28"/>
        </w:rPr>
        <w:t xml:space="preserve">поведения </w:t>
      </w:r>
      <w:r w:rsidR="004A16F9" w:rsidRPr="004A16F9">
        <w:rPr>
          <w:sz w:val="28"/>
          <w:szCs w:val="28"/>
        </w:rPr>
        <w:t xml:space="preserve">в отношениях с ним </w:t>
      </w:r>
      <w:r w:rsidRPr="004A16F9">
        <w:rPr>
          <w:sz w:val="28"/>
          <w:szCs w:val="28"/>
        </w:rPr>
        <w:t>в соответствии с положениями Кодекса.</w:t>
      </w:r>
    </w:p>
    <w:p w:rsidR="007A6B8E" w:rsidRPr="00060EE8" w:rsidRDefault="00A76601" w:rsidP="007A6B8E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2.3. </w:t>
      </w:r>
      <w:r w:rsidR="007A6B8E" w:rsidRPr="00060EE8">
        <w:rPr>
          <w:sz w:val="28"/>
          <w:szCs w:val="28"/>
        </w:rPr>
        <w:t xml:space="preserve">Кодекс служит фундаментом для формирования рабочих взаимоотношений в </w:t>
      </w:r>
      <w:r w:rsidR="007A6B8E">
        <w:rPr>
          <w:sz w:val="28"/>
          <w:szCs w:val="28"/>
        </w:rPr>
        <w:t>Школе</w:t>
      </w:r>
      <w:r w:rsidR="007A6B8E" w:rsidRPr="00060EE8">
        <w:rPr>
          <w:sz w:val="28"/>
          <w:szCs w:val="28"/>
        </w:rPr>
        <w:t>, основанных на общепринятых нормах морали и нравственности.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60EE8">
        <w:rPr>
          <w:sz w:val="28"/>
          <w:szCs w:val="28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76601" w:rsidRPr="00D90D8B" w:rsidRDefault="007A6B8E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76601" w:rsidRPr="00D90D8B">
        <w:rPr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>2.</w:t>
      </w:r>
      <w:r w:rsidR="007A6B8E">
        <w:rPr>
          <w:sz w:val="28"/>
          <w:szCs w:val="28"/>
        </w:rPr>
        <w:t>6</w:t>
      </w:r>
      <w:r w:rsidRPr="00D90D8B">
        <w:rPr>
          <w:sz w:val="28"/>
          <w:szCs w:val="28"/>
        </w:rPr>
        <w:t xml:space="preserve">. Лицо, принимаемое на работу в </w:t>
      </w:r>
      <w:r w:rsidR="0031158A">
        <w:rPr>
          <w:sz w:val="28"/>
          <w:szCs w:val="28"/>
        </w:rPr>
        <w:t>Школу</w:t>
      </w:r>
      <w:r w:rsidRPr="00D90D8B">
        <w:rPr>
          <w:sz w:val="28"/>
          <w:szCs w:val="28"/>
        </w:rPr>
        <w:t>, должно быть ознакомлено с настоящим Кодексом под роспись.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</w:p>
    <w:p w:rsidR="00A76601" w:rsidRPr="0031158A" w:rsidRDefault="00A76601" w:rsidP="00D90D8B">
      <w:pPr>
        <w:pStyle w:val="a3"/>
        <w:rPr>
          <w:b/>
          <w:bCs/>
          <w:sz w:val="28"/>
          <w:szCs w:val="28"/>
        </w:rPr>
      </w:pPr>
      <w:r w:rsidRPr="0031158A">
        <w:rPr>
          <w:b/>
          <w:bCs/>
          <w:sz w:val="28"/>
          <w:szCs w:val="28"/>
        </w:rPr>
        <w:t>3. Основные принципы служебного поведения работников</w:t>
      </w:r>
    </w:p>
    <w:p w:rsidR="007A6B8E" w:rsidRPr="00060EE8" w:rsidRDefault="00A76601" w:rsidP="007A6B8E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lastRenderedPageBreak/>
        <w:t xml:space="preserve">3.1. </w:t>
      </w:r>
      <w:r w:rsidR="007A6B8E" w:rsidRPr="00060EE8">
        <w:rPr>
          <w:sz w:val="28"/>
          <w:szCs w:val="28"/>
        </w:rPr>
        <w:t xml:space="preserve">Деятельность </w:t>
      </w:r>
      <w:r w:rsidR="007A6B8E">
        <w:rPr>
          <w:sz w:val="28"/>
          <w:szCs w:val="28"/>
        </w:rPr>
        <w:t>Школы</w:t>
      </w:r>
      <w:r w:rsidR="007A6B8E" w:rsidRPr="00060EE8">
        <w:rPr>
          <w:sz w:val="28"/>
          <w:szCs w:val="28"/>
        </w:rPr>
        <w:t xml:space="preserve"> и ее работников основывается на следующих принципах профессиональной этики: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законность;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профессионализм;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независимость;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добросовестность;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конфиденциальность;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информирование;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эффективный внутренний контроль;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справедливость;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ответственность;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объективность;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доверие, уважение и доброжелательность к коллегам по работе.</w:t>
      </w:r>
    </w:p>
    <w:p w:rsidR="00A76601" w:rsidRPr="00D90D8B" w:rsidRDefault="007A6B8E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76601" w:rsidRPr="00D90D8B">
        <w:rPr>
          <w:sz w:val="28"/>
          <w:szCs w:val="28"/>
        </w:rPr>
        <w:t xml:space="preserve">Работник </w:t>
      </w:r>
      <w:r w:rsidR="0031158A">
        <w:rPr>
          <w:sz w:val="28"/>
          <w:szCs w:val="28"/>
        </w:rPr>
        <w:t>Школы</w:t>
      </w:r>
      <w:r w:rsidR="00A76601" w:rsidRPr="00D90D8B">
        <w:rPr>
          <w:sz w:val="28"/>
          <w:szCs w:val="28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соблюдать правила внутреннего трудового распорядка;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соблюдать трудовую дисциплину;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выполнять установленные нормы труда;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бережно относиться к имуществу Учреждения, незамедлительно сообщить руководителю о возникновении ситуации, представляющей угрозу жизни и здоровью людей, сохранности имущества Учреждения.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60EE8">
        <w:rPr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соблюдать</w:t>
      </w:r>
      <w:r w:rsidRPr="007A6B8E">
        <w:rPr>
          <w:sz w:val="28"/>
          <w:szCs w:val="28"/>
        </w:rPr>
        <w:t xml:space="preserve"> Конституцию </w:t>
      </w:r>
      <w:r w:rsidRPr="00060EE8">
        <w:rPr>
          <w:sz w:val="28"/>
          <w:szCs w:val="28"/>
        </w:rPr>
        <w:t xml:space="preserve">Российской Федерации, законодательство Российской Федерации и </w:t>
      </w:r>
      <w:r w:rsidR="00D216E1">
        <w:rPr>
          <w:sz w:val="28"/>
          <w:szCs w:val="28"/>
        </w:rPr>
        <w:t>Липецкой</w:t>
      </w:r>
      <w:r w:rsidRPr="00060EE8">
        <w:rPr>
          <w:sz w:val="28"/>
          <w:szCs w:val="28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 xml:space="preserve">обеспечивать эффективную работу </w:t>
      </w:r>
      <w:r>
        <w:rPr>
          <w:sz w:val="28"/>
          <w:szCs w:val="28"/>
        </w:rPr>
        <w:t>Школы</w:t>
      </w:r>
      <w:r w:rsidR="007A6B8E" w:rsidRPr="00060EE8">
        <w:rPr>
          <w:sz w:val="28"/>
          <w:szCs w:val="28"/>
        </w:rPr>
        <w:t>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 xml:space="preserve">осуществлять свою деятельность в пределах предмета и целей деятельности </w:t>
      </w:r>
      <w:r>
        <w:rPr>
          <w:sz w:val="28"/>
          <w:szCs w:val="28"/>
        </w:rPr>
        <w:t>Школы</w:t>
      </w:r>
      <w:r w:rsidR="007A6B8E" w:rsidRPr="00060EE8">
        <w:rPr>
          <w:sz w:val="28"/>
          <w:szCs w:val="28"/>
        </w:rPr>
        <w:t>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lastRenderedPageBreak/>
        <w:t>-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Учреждения;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D216E1">
        <w:rPr>
          <w:sz w:val="28"/>
          <w:szCs w:val="28"/>
        </w:rPr>
        <w:t>Школы</w:t>
      </w:r>
      <w:r w:rsidRPr="00060EE8">
        <w:rPr>
          <w:sz w:val="28"/>
          <w:szCs w:val="28"/>
        </w:rPr>
        <w:t xml:space="preserve">, руководителя </w:t>
      </w:r>
      <w:r w:rsidR="00D216E1">
        <w:rPr>
          <w:sz w:val="28"/>
          <w:szCs w:val="28"/>
        </w:rPr>
        <w:t>Школы</w:t>
      </w:r>
      <w:r w:rsidRPr="00060EE8">
        <w:rPr>
          <w:sz w:val="28"/>
          <w:szCs w:val="28"/>
        </w:rPr>
        <w:t>, если это не входит в должностные обязанности работника;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 xml:space="preserve">соблюдать установленные в </w:t>
      </w:r>
      <w:r>
        <w:rPr>
          <w:sz w:val="28"/>
          <w:szCs w:val="28"/>
        </w:rPr>
        <w:t>Школе</w:t>
      </w:r>
      <w:r w:rsidR="007A6B8E" w:rsidRPr="00060EE8">
        <w:rPr>
          <w:sz w:val="28"/>
          <w:szCs w:val="28"/>
        </w:rPr>
        <w:t xml:space="preserve"> правила предоставления служебной информации и публичных выступлений;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8"/>
          <w:szCs w:val="28"/>
        </w:rPr>
        <w:t>Школы</w:t>
      </w:r>
      <w:r w:rsidR="007A6B8E" w:rsidRPr="00060EE8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 xml:space="preserve">проявлять при исполнении трудовых обязанностей честность, беспристрастность и справедливость, не допускать </w:t>
      </w:r>
      <w:proofErr w:type="spellStart"/>
      <w:r w:rsidR="007A6B8E" w:rsidRPr="00060EE8"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</w:t>
      </w:r>
      <w:r w:rsidR="007A6B8E" w:rsidRPr="00060EE8"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просьба о даче взятки либо как возможность совершить иное коррупционное правонарушение).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A6B8E" w:rsidRPr="00060EE8">
        <w:rPr>
          <w:sz w:val="28"/>
          <w:szCs w:val="28"/>
        </w:rPr>
        <w:t>В целях противодействия коррупции работнику рекомендуется: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уведомлять руководителя,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</w:t>
      </w:r>
      <w:r w:rsidR="00D216E1">
        <w:rPr>
          <w:sz w:val="28"/>
          <w:szCs w:val="28"/>
        </w:rPr>
        <w:t xml:space="preserve">нфликта интересов, не допускать при </w:t>
      </w:r>
      <w:r w:rsidRPr="00060EE8">
        <w:rPr>
          <w:sz w:val="28"/>
          <w:szCs w:val="28"/>
        </w:rPr>
        <w:t xml:space="preserve">исполнении </w:t>
      </w:r>
      <w:r w:rsidR="00D216E1">
        <w:rPr>
          <w:sz w:val="28"/>
          <w:szCs w:val="28"/>
        </w:rPr>
        <w:t xml:space="preserve">трудовых обязанностей </w:t>
      </w:r>
      <w:r w:rsidRPr="00060EE8">
        <w:rPr>
          <w:sz w:val="28"/>
          <w:szCs w:val="28"/>
        </w:rPr>
        <w:t>личную</w:t>
      </w:r>
      <w:r w:rsidR="00D216E1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 xml:space="preserve">заинтересованность, которая приводит или может привести к конфликту интересов, уведомлять руководителя </w:t>
      </w:r>
      <w:r w:rsidR="00D216E1">
        <w:rPr>
          <w:sz w:val="28"/>
          <w:szCs w:val="28"/>
        </w:rPr>
        <w:t>Школы</w:t>
      </w:r>
      <w:r w:rsidRPr="00060EE8">
        <w:rPr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7A6B8E" w:rsidRPr="00060EE8">
        <w:rPr>
          <w:sz w:val="28"/>
          <w:szCs w:val="28"/>
        </w:rPr>
        <w:t>Работник может обрабатывать и передавать служебную информацию при соблюдении действующих в организации норм и требований, принятых в соответствии с</w:t>
      </w:r>
      <w:r w:rsidR="007A6B8E" w:rsidRPr="00D216E1">
        <w:rPr>
          <w:sz w:val="28"/>
          <w:szCs w:val="28"/>
        </w:rPr>
        <w:t xml:space="preserve"> законодательством </w:t>
      </w:r>
      <w:r w:rsidR="007A6B8E" w:rsidRPr="00060EE8">
        <w:rPr>
          <w:sz w:val="28"/>
          <w:szCs w:val="28"/>
        </w:rPr>
        <w:t>Российской Федерации.</w:t>
      </w:r>
    </w:p>
    <w:p w:rsidR="007A6B8E" w:rsidRPr="00060EE8" w:rsidRDefault="00D216E1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7A6B8E" w:rsidRPr="00060EE8">
        <w:rPr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</w:t>
      </w:r>
      <w:r w:rsidR="007A6B8E" w:rsidRPr="00060EE8">
        <w:rPr>
          <w:sz w:val="28"/>
          <w:szCs w:val="28"/>
        </w:rPr>
        <w:lastRenderedPageBreak/>
        <w:t>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7A6B8E" w:rsidRPr="00060EE8" w:rsidRDefault="00B05F14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7A6B8E" w:rsidRPr="00060EE8">
        <w:rPr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>
        <w:rPr>
          <w:sz w:val="28"/>
          <w:szCs w:val="28"/>
        </w:rPr>
        <w:t>Школе</w:t>
      </w:r>
      <w:r w:rsidR="007A6B8E" w:rsidRPr="00060EE8">
        <w:rPr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7A6B8E" w:rsidRPr="00060EE8" w:rsidRDefault="00B05F14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7A6B8E" w:rsidRPr="00060EE8">
        <w:rPr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7A6B8E" w:rsidRPr="00060EE8" w:rsidRDefault="007A6B8E" w:rsidP="007A6B8E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 w:rsidR="00B05F14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 xml:space="preserve">принимать меры по предупреждению </w:t>
      </w:r>
      <w:r w:rsidR="00B05F14">
        <w:rPr>
          <w:sz w:val="28"/>
          <w:szCs w:val="28"/>
        </w:rPr>
        <w:t xml:space="preserve">коррупции, а также меры к тому, </w:t>
      </w:r>
      <w:r w:rsidR="00F13F62">
        <w:rPr>
          <w:sz w:val="28"/>
          <w:szCs w:val="28"/>
        </w:rPr>
        <w:t xml:space="preserve">чтобы подчиненные ему работники </w:t>
      </w:r>
      <w:r w:rsidRPr="00060EE8">
        <w:rPr>
          <w:sz w:val="28"/>
          <w:szCs w:val="28"/>
        </w:rPr>
        <w:t>не</w:t>
      </w:r>
      <w:r w:rsidR="00F13F62"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 xml:space="preserve">допускали </w:t>
      </w:r>
      <w:proofErr w:type="spellStart"/>
      <w:r w:rsidRPr="00060EE8">
        <w:rPr>
          <w:sz w:val="28"/>
          <w:szCs w:val="28"/>
        </w:rPr>
        <w:t>коррупционно</w:t>
      </w:r>
      <w:proofErr w:type="spellEnd"/>
      <w:r w:rsidRPr="00060EE8">
        <w:rPr>
          <w:sz w:val="28"/>
          <w:szCs w:val="28"/>
        </w:rPr>
        <w:t xml:space="preserve"> </w:t>
      </w:r>
      <w:r w:rsidR="00F13F62">
        <w:rPr>
          <w:sz w:val="28"/>
          <w:szCs w:val="28"/>
        </w:rPr>
        <w:t>-</w:t>
      </w:r>
      <w:r w:rsidRPr="00060EE8">
        <w:rPr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справедливости;</w:t>
      </w:r>
    </w:p>
    <w:p w:rsidR="007A6B8E" w:rsidRPr="00060EE8" w:rsidRDefault="00F13F62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7A6B8E" w:rsidRPr="00060EE8" w:rsidRDefault="00F13F62" w:rsidP="007A6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B8E" w:rsidRPr="00060EE8">
        <w:rPr>
          <w:sz w:val="28"/>
          <w:szCs w:val="28"/>
        </w:rPr>
        <w:t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</w:p>
    <w:p w:rsidR="00A76601" w:rsidRPr="0031158A" w:rsidRDefault="00A76601" w:rsidP="00D90D8B">
      <w:pPr>
        <w:pStyle w:val="a3"/>
        <w:rPr>
          <w:b/>
          <w:bCs/>
          <w:sz w:val="28"/>
          <w:szCs w:val="28"/>
        </w:rPr>
      </w:pPr>
      <w:r w:rsidRPr="0031158A">
        <w:rPr>
          <w:b/>
          <w:bCs/>
          <w:sz w:val="28"/>
          <w:szCs w:val="28"/>
        </w:rPr>
        <w:t>4. Рекомендательные этические правила служебного поведения</w:t>
      </w:r>
      <w:r w:rsidR="0031158A" w:rsidRPr="0031158A">
        <w:rPr>
          <w:b/>
          <w:bCs/>
          <w:sz w:val="28"/>
          <w:szCs w:val="28"/>
        </w:rPr>
        <w:t xml:space="preserve"> </w:t>
      </w:r>
      <w:r w:rsidRPr="0031158A">
        <w:rPr>
          <w:b/>
          <w:bCs/>
          <w:sz w:val="28"/>
          <w:szCs w:val="28"/>
        </w:rPr>
        <w:t>работников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60EE8">
        <w:rPr>
          <w:sz w:val="28"/>
          <w:szCs w:val="28"/>
        </w:rP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60EE8">
        <w:rPr>
          <w:sz w:val="28"/>
          <w:szCs w:val="28"/>
        </w:rPr>
        <w:t>В своем поведении работник воздерживается от: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EE8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 w:rsidRPr="00060E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0EE8">
        <w:rPr>
          <w:sz w:val="28"/>
          <w:szCs w:val="28"/>
        </w:rPr>
        <w:t xml:space="preserve">принятия </w:t>
      </w:r>
      <w:r w:rsidRPr="00F13F62">
        <w:rPr>
          <w:sz w:val="28"/>
          <w:szCs w:val="28"/>
        </w:rPr>
        <w:t>п</w:t>
      </w:r>
      <w:r w:rsidRPr="00F13F62">
        <w:rPr>
          <w:rStyle w:val="11"/>
          <w:sz w:val="28"/>
          <w:szCs w:val="28"/>
          <w:u w:val="none"/>
        </w:rPr>
        <w:t>ищи</w:t>
      </w:r>
      <w:r w:rsidRPr="00060EE8">
        <w:rPr>
          <w:sz w:val="28"/>
          <w:szCs w:val="28"/>
        </w:rPr>
        <w:t>, курения во время служебных совещаний, бесед, иного служебного общения с гражданами.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60EE8">
        <w:rPr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060EE8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060EE8">
        <w:rPr>
          <w:sz w:val="28"/>
          <w:szCs w:val="28"/>
        </w:rPr>
        <w:t xml:space="preserve"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sz w:val="28"/>
          <w:szCs w:val="28"/>
        </w:rPr>
        <w:t>Школе</w:t>
      </w:r>
      <w:r w:rsidRPr="00060EE8">
        <w:rPr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</w:p>
    <w:p w:rsidR="00A76601" w:rsidRPr="003E7595" w:rsidRDefault="00A76601" w:rsidP="00D90D8B">
      <w:pPr>
        <w:pStyle w:val="a3"/>
        <w:rPr>
          <w:b/>
          <w:bCs/>
          <w:sz w:val="28"/>
          <w:szCs w:val="28"/>
        </w:rPr>
      </w:pPr>
      <w:r w:rsidRPr="003E7595">
        <w:rPr>
          <w:b/>
          <w:bCs/>
          <w:sz w:val="28"/>
          <w:szCs w:val="28"/>
        </w:rPr>
        <w:lastRenderedPageBreak/>
        <w:t>5. Правила этики поведения работников</w:t>
      </w:r>
      <w:r w:rsidR="003E7595" w:rsidRPr="003E7595">
        <w:rPr>
          <w:b/>
          <w:bCs/>
          <w:sz w:val="28"/>
          <w:szCs w:val="28"/>
        </w:rPr>
        <w:t xml:space="preserve"> </w:t>
      </w:r>
      <w:r w:rsidRPr="003E7595">
        <w:rPr>
          <w:b/>
          <w:bCs/>
          <w:sz w:val="28"/>
          <w:szCs w:val="28"/>
        </w:rPr>
        <w:t>с представителями проверяемых организаций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5.1. </w:t>
      </w:r>
      <w:r w:rsidRPr="00D90D8B"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5.2. </w:t>
      </w:r>
      <w:r w:rsidRPr="00D90D8B">
        <w:rPr>
          <w:sz w:val="28"/>
          <w:szCs w:val="28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3E7595">
        <w:rPr>
          <w:sz w:val="28"/>
          <w:szCs w:val="28"/>
        </w:rPr>
        <w:t>Школы</w:t>
      </w:r>
      <w:r w:rsidRPr="00D90D8B">
        <w:rPr>
          <w:sz w:val="28"/>
          <w:szCs w:val="28"/>
        </w:rPr>
        <w:t>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5.3. </w:t>
      </w:r>
      <w:r w:rsidRPr="00D90D8B"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</w:p>
    <w:p w:rsidR="00A76601" w:rsidRPr="003E7595" w:rsidRDefault="00A76601" w:rsidP="00D90D8B">
      <w:pPr>
        <w:pStyle w:val="a3"/>
        <w:rPr>
          <w:b/>
          <w:bCs/>
          <w:sz w:val="28"/>
          <w:szCs w:val="28"/>
        </w:rPr>
      </w:pPr>
      <w:r w:rsidRPr="003E7595">
        <w:rPr>
          <w:b/>
          <w:bCs/>
          <w:sz w:val="28"/>
          <w:szCs w:val="28"/>
        </w:rPr>
        <w:t>6. Правила этики поведения работника</w:t>
      </w:r>
      <w:r w:rsidR="003E7595" w:rsidRPr="003E7595">
        <w:rPr>
          <w:b/>
          <w:bCs/>
          <w:sz w:val="28"/>
          <w:szCs w:val="28"/>
        </w:rPr>
        <w:t xml:space="preserve"> </w:t>
      </w:r>
      <w:r w:rsidRPr="003E7595">
        <w:rPr>
          <w:b/>
          <w:bCs/>
          <w:sz w:val="28"/>
          <w:szCs w:val="28"/>
        </w:rPr>
        <w:t>с коллегами и подчиненными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6.1. </w:t>
      </w:r>
      <w:r w:rsidRPr="00D90D8B"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6.2. </w:t>
      </w:r>
      <w:r w:rsidRPr="00D90D8B"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6.3. </w:t>
      </w:r>
      <w:r w:rsidRPr="00D90D8B"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6.4. </w:t>
      </w:r>
      <w:r w:rsidRPr="00D90D8B">
        <w:rPr>
          <w:sz w:val="28"/>
          <w:szCs w:val="28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</w:p>
    <w:p w:rsidR="00A76601" w:rsidRPr="003E7595" w:rsidRDefault="00A76601" w:rsidP="00D90D8B">
      <w:pPr>
        <w:pStyle w:val="a3"/>
        <w:rPr>
          <w:b/>
          <w:bCs/>
          <w:sz w:val="28"/>
          <w:szCs w:val="28"/>
        </w:rPr>
      </w:pPr>
      <w:r w:rsidRPr="003E7595">
        <w:rPr>
          <w:b/>
          <w:bCs/>
          <w:sz w:val="28"/>
          <w:szCs w:val="28"/>
        </w:rPr>
        <w:t xml:space="preserve">7. </w:t>
      </w:r>
      <w:proofErr w:type="spellStart"/>
      <w:r w:rsidRPr="003E7595">
        <w:rPr>
          <w:b/>
          <w:bCs/>
          <w:sz w:val="28"/>
          <w:szCs w:val="28"/>
        </w:rPr>
        <w:t>Коррупционно</w:t>
      </w:r>
      <w:proofErr w:type="spellEnd"/>
      <w:r w:rsidRPr="003E7595">
        <w:rPr>
          <w:b/>
          <w:bCs/>
          <w:sz w:val="28"/>
          <w:szCs w:val="28"/>
        </w:rPr>
        <w:t xml:space="preserve"> </w:t>
      </w:r>
      <w:r w:rsidR="00D02D4A">
        <w:rPr>
          <w:b/>
          <w:bCs/>
          <w:sz w:val="28"/>
          <w:szCs w:val="28"/>
        </w:rPr>
        <w:t>-</w:t>
      </w:r>
      <w:r w:rsidRPr="003E7595">
        <w:rPr>
          <w:b/>
          <w:bCs/>
          <w:sz w:val="28"/>
          <w:szCs w:val="28"/>
        </w:rPr>
        <w:t>опасное поведение руководителя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7.1. </w:t>
      </w:r>
      <w:r w:rsidRPr="00D90D8B">
        <w:rPr>
          <w:sz w:val="28"/>
          <w:szCs w:val="28"/>
        </w:rPr>
        <w:tab/>
      </w:r>
      <w:proofErr w:type="spellStart"/>
      <w:r w:rsidRPr="00D90D8B">
        <w:rPr>
          <w:sz w:val="28"/>
          <w:szCs w:val="28"/>
        </w:rPr>
        <w:t>Коррупционно</w:t>
      </w:r>
      <w:proofErr w:type="spellEnd"/>
      <w:r w:rsidRPr="00D90D8B">
        <w:rPr>
          <w:sz w:val="28"/>
          <w:szCs w:val="28"/>
        </w:rPr>
        <w:t xml:space="preserve"> </w:t>
      </w:r>
      <w:r w:rsidR="00D02D4A">
        <w:rPr>
          <w:sz w:val="28"/>
          <w:szCs w:val="28"/>
        </w:rPr>
        <w:t>-</w:t>
      </w:r>
      <w:r w:rsidRPr="00D90D8B">
        <w:rPr>
          <w:sz w:val="28"/>
          <w:szCs w:val="28"/>
        </w:rPr>
        <w:t>опасное поведение руководителя является видом аморального поведения, дискредитирующим учреждение.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7.2. </w:t>
      </w:r>
      <w:r w:rsidRPr="00D90D8B">
        <w:rPr>
          <w:sz w:val="28"/>
          <w:szCs w:val="28"/>
        </w:rPr>
        <w:tab/>
        <w:t xml:space="preserve">Видами </w:t>
      </w:r>
      <w:proofErr w:type="spellStart"/>
      <w:r w:rsidRPr="00D90D8B">
        <w:rPr>
          <w:sz w:val="28"/>
          <w:szCs w:val="28"/>
        </w:rPr>
        <w:t>коррупционно</w:t>
      </w:r>
      <w:proofErr w:type="spellEnd"/>
      <w:r w:rsidR="00D02D4A">
        <w:rPr>
          <w:sz w:val="28"/>
          <w:szCs w:val="28"/>
        </w:rPr>
        <w:t>-</w:t>
      </w:r>
      <w:r w:rsidRPr="00D90D8B">
        <w:rPr>
          <w:sz w:val="28"/>
          <w:szCs w:val="28"/>
        </w:rPr>
        <w:t xml:space="preserve"> опасного поведения руководителя являются протекционизм, фаворитизм, непотизм (кумовство):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7.2.2. </w:t>
      </w:r>
      <w:r w:rsidRPr="00D90D8B">
        <w:rPr>
          <w:sz w:val="28"/>
          <w:szCs w:val="28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7.2.3. </w:t>
      </w:r>
      <w:r w:rsidRPr="00D90D8B">
        <w:rPr>
          <w:sz w:val="28"/>
          <w:szCs w:val="28"/>
        </w:rPr>
        <w:tab/>
        <w:t xml:space="preserve">Непотизм (кумовство) является покровительством руководителя своим родственникам и близким людям, при котором выдвижение и назначение на </w:t>
      </w:r>
      <w:r w:rsidRPr="00D90D8B">
        <w:rPr>
          <w:sz w:val="28"/>
          <w:szCs w:val="28"/>
        </w:rPr>
        <w:lastRenderedPageBreak/>
        <w:t xml:space="preserve">должности в </w:t>
      </w:r>
      <w:r w:rsidR="00C1582A">
        <w:rPr>
          <w:sz w:val="28"/>
          <w:szCs w:val="28"/>
        </w:rPr>
        <w:t>Школе</w:t>
      </w:r>
      <w:r w:rsidRPr="00D90D8B">
        <w:rPr>
          <w:sz w:val="28"/>
          <w:szCs w:val="28"/>
        </w:rPr>
        <w:t xml:space="preserve">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7.3. </w:t>
      </w:r>
      <w:r w:rsidRPr="00D90D8B">
        <w:rPr>
          <w:sz w:val="28"/>
          <w:szCs w:val="28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7.4. Профилактика </w:t>
      </w:r>
      <w:proofErr w:type="spellStart"/>
      <w:r w:rsidRPr="00D90D8B">
        <w:rPr>
          <w:sz w:val="28"/>
          <w:szCs w:val="28"/>
        </w:rPr>
        <w:t>коррупционно</w:t>
      </w:r>
      <w:proofErr w:type="spellEnd"/>
      <w:r w:rsidR="00D02D4A">
        <w:rPr>
          <w:sz w:val="28"/>
          <w:szCs w:val="28"/>
        </w:rPr>
        <w:t>-</w:t>
      </w:r>
      <w:r w:rsidRPr="00D90D8B">
        <w:rPr>
          <w:sz w:val="28"/>
          <w:szCs w:val="28"/>
        </w:rPr>
        <w:t xml:space="preserve"> опасного поведения руководителя заключается в: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A76601" w:rsidRPr="00D90D8B" w:rsidRDefault="00A76601" w:rsidP="00D90D8B">
      <w:pPr>
        <w:pStyle w:val="a3"/>
        <w:rPr>
          <w:bCs/>
          <w:sz w:val="28"/>
          <w:szCs w:val="28"/>
        </w:rPr>
      </w:pPr>
    </w:p>
    <w:p w:rsidR="00A76601" w:rsidRPr="00C1582A" w:rsidRDefault="00A76601" w:rsidP="00D90D8B">
      <w:pPr>
        <w:pStyle w:val="a3"/>
        <w:rPr>
          <w:b/>
          <w:bCs/>
          <w:sz w:val="28"/>
          <w:szCs w:val="28"/>
        </w:rPr>
      </w:pPr>
      <w:r w:rsidRPr="00C1582A">
        <w:rPr>
          <w:b/>
          <w:bCs/>
          <w:sz w:val="28"/>
          <w:szCs w:val="28"/>
        </w:rPr>
        <w:t>8. Ответственность работников, наделенных</w:t>
      </w:r>
      <w:r w:rsidR="00C1582A">
        <w:rPr>
          <w:b/>
          <w:bCs/>
          <w:sz w:val="28"/>
          <w:szCs w:val="28"/>
        </w:rPr>
        <w:t xml:space="preserve"> </w:t>
      </w:r>
      <w:r w:rsidRPr="00C1582A"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  <w:r w:rsidR="00C1582A">
        <w:rPr>
          <w:b/>
          <w:bCs/>
          <w:sz w:val="28"/>
          <w:szCs w:val="28"/>
        </w:rPr>
        <w:t xml:space="preserve"> </w:t>
      </w:r>
      <w:r w:rsidRPr="00C1582A">
        <w:rPr>
          <w:b/>
          <w:bCs/>
          <w:sz w:val="28"/>
          <w:szCs w:val="28"/>
        </w:rPr>
        <w:t xml:space="preserve">к другим работникам 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</w:t>
      </w:r>
      <w:proofErr w:type="spellStart"/>
      <w:r w:rsidRPr="00D90D8B">
        <w:rPr>
          <w:sz w:val="28"/>
          <w:szCs w:val="28"/>
        </w:rPr>
        <w:t>коррупционно</w:t>
      </w:r>
      <w:proofErr w:type="spellEnd"/>
      <w:r w:rsidR="00D02D4A">
        <w:rPr>
          <w:sz w:val="28"/>
          <w:szCs w:val="28"/>
        </w:rPr>
        <w:t>-</w:t>
      </w:r>
      <w:r w:rsidRPr="00D90D8B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8.2. Работник, наделенный организационно-распорядительными полномочиями по отношению к другим сотрудникам </w:t>
      </w:r>
      <w:r w:rsidR="00C1582A">
        <w:rPr>
          <w:sz w:val="28"/>
          <w:szCs w:val="28"/>
        </w:rPr>
        <w:t>Школы</w:t>
      </w:r>
      <w:r w:rsidRPr="00D90D8B">
        <w:rPr>
          <w:sz w:val="28"/>
          <w:szCs w:val="28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  <w:r w:rsidRPr="00D90D8B">
        <w:rPr>
          <w:sz w:val="28"/>
          <w:szCs w:val="28"/>
        </w:rPr>
        <w:t xml:space="preserve"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</w:t>
      </w:r>
      <w:proofErr w:type="spellStart"/>
      <w:r w:rsidRPr="00D90D8B">
        <w:rPr>
          <w:sz w:val="28"/>
          <w:szCs w:val="28"/>
        </w:rPr>
        <w:t>коррупционно</w:t>
      </w:r>
      <w:proofErr w:type="spellEnd"/>
      <w:r w:rsidRPr="00D90D8B">
        <w:rPr>
          <w:sz w:val="28"/>
          <w:szCs w:val="28"/>
        </w:rPr>
        <w:t xml:space="preserve"> </w:t>
      </w:r>
      <w:r w:rsidR="00D02D4A">
        <w:rPr>
          <w:sz w:val="28"/>
          <w:szCs w:val="28"/>
        </w:rPr>
        <w:t>-</w:t>
      </w:r>
      <w:r w:rsidRPr="00D90D8B">
        <w:rPr>
          <w:sz w:val="28"/>
          <w:szCs w:val="28"/>
        </w:rPr>
        <w:t>опасного поведения, а именно: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 xml:space="preserve">привлекать внимание к </w:t>
      </w:r>
      <w:proofErr w:type="spellStart"/>
      <w:r w:rsidR="00A76601" w:rsidRPr="00D90D8B"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</w:t>
      </w:r>
      <w:r w:rsidR="00A76601" w:rsidRPr="00D90D8B">
        <w:rPr>
          <w:sz w:val="28"/>
          <w:szCs w:val="28"/>
        </w:rPr>
        <w:t xml:space="preserve"> опасным ситуациям;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>создавать условия их недопущения и преодоления;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>одобрять антикоррупционное поведение работников;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1" w:rsidRPr="00D90D8B">
        <w:rPr>
          <w:sz w:val="28"/>
          <w:szCs w:val="28"/>
        </w:rPr>
        <w:t xml:space="preserve">проводить соответствующую воспитательную работу, направленную на противодействие коррупции и профилактику </w:t>
      </w:r>
      <w:proofErr w:type="spellStart"/>
      <w:r w:rsidR="00A76601" w:rsidRPr="00D90D8B">
        <w:rPr>
          <w:sz w:val="28"/>
          <w:szCs w:val="28"/>
        </w:rPr>
        <w:t>коррупционно</w:t>
      </w:r>
      <w:proofErr w:type="spellEnd"/>
      <w:r w:rsidR="00A76601" w:rsidRPr="00D90D8B">
        <w:rPr>
          <w:sz w:val="28"/>
          <w:szCs w:val="28"/>
        </w:rPr>
        <w:t xml:space="preserve"> опасного поведения.</w:t>
      </w:r>
    </w:p>
    <w:p w:rsidR="00A76601" w:rsidRPr="00D90D8B" w:rsidRDefault="00A76601" w:rsidP="00D90D8B">
      <w:pPr>
        <w:pStyle w:val="a3"/>
        <w:rPr>
          <w:sz w:val="28"/>
          <w:szCs w:val="28"/>
        </w:rPr>
      </w:pPr>
    </w:p>
    <w:p w:rsidR="00A76601" w:rsidRPr="00C1582A" w:rsidRDefault="00A76601" w:rsidP="00D90D8B">
      <w:pPr>
        <w:pStyle w:val="a3"/>
        <w:rPr>
          <w:b/>
          <w:sz w:val="28"/>
          <w:szCs w:val="28"/>
        </w:rPr>
      </w:pPr>
      <w:r w:rsidRPr="00C1582A">
        <w:rPr>
          <w:b/>
          <w:sz w:val="28"/>
          <w:szCs w:val="28"/>
        </w:rPr>
        <w:t>9.</w:t>
      </w:r>
      <w:bookmarkStart w:id="11" w:name="_Toc319494599"/>
      <w:bookmarkStart w:id="12" w:name="_Toc360447720"/>
      <w:bookmarkStart w:id="13" w:name="_Toc360448090"/>
      <w:bookmarkStart w:id="14" w:name="_Toc360452171"/>
      <w:bookmarkStart w:id="15" w:name="_Toc360452703"/>
      <w:r w:rsidRPr="00C1582A">
        <w:rPr>
          <w:b/>
          <w:sz w:val="28"/>
          <w:szCs w:val="28"/>
        </w:rPr>
        <w:t xml:space="preserve"> Ответственность за нарушение Кодекса</w:t>
      </w:r>
      <w:bookmarkEnd w:id="11"/>
      <w:bookmarkEnd w:id="12"/>
      <w:bookmarkEnd w:id="13"/>
      <w:bookmarkEnd w:id="14"/>
      <w:bookmarkEnd w:id="15"/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A76601" w:rsidRPr="00D90D8B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Школы</w:t>
      </w:r>
      <w:r w:rsidR="00A76601" w:rsidRPr="00D90D8B">
        <w:rPr>
          <w:sz w:val="28"/>
          <w:szCs w:val="28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9.2. </w:t>
      </w:r>
      <w:r w:rsidR="00A76601" w:rsidRPr="00D90D8B">
        <w:rPr>
          <w:sz w:val="28"/>
          <w:szCs w:val="28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A76601" w:rsidRPr="00D90D8B" w:rsidRDefault="00C1582A" w:rsidP="00D90D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A76601" w:rsidRPr="00D90D8B">
        <w:rPr>
          <w:sz w:val="28"/>
          <w:szCs w:val="28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060EE8">
        <w:rPr>
          <w:sz w:val="28"/>
          <w:szCs w:val="28"/>
        </w:rPr>
        <w:t>Нарушение работниками положений настоящего Кодекса подлежит моральному осуждению на собраниях (совещаниях),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060EE8">
        <w:rPr>
          <w:sz w:val="28"/>
          <w:szCs w:val="28"/>
        </w:rPr>
        <w:t>Нарушение правил антикоррупционного поведения влечет пров</w:t>
      </w:r>
      <w:r>
        <w:rPr>
          <w:sz w:val="28"/>
          <w:szCs w:val="28"/>
        </w:rPr>
        <w:t>едение служебного</w:t>
      </w:r>
      <w:r>
        <w:rPr>
          <w:sz w:val="28"/>
          <w:szCs w:val="28"/>
        </w:rPr>
        <w:tab/>
        <w:t xml:space="preserve">расследования </w:t>
      </w:r>
      <w:r w:rsidRPr="00060EE8">
        <w:rPr>
          <w:sz w:val="28"/>
          <w:szCs w:val="28"/>
        </w:rPr>
        <w:t xml:space="preserve">по обстоятельствам возникновения </w:t>
      </w:r>
      <w:proofErr w:type="spellStart"/>
      <w:r w:rsidRPr="00060EE8">
        <w:rPr>
          <w:sz w:val="28"/>
          <w:szCs w:val="28"/>
        </w:rPr>
        <w:t>коррупционно</w:t>
      </w:r>
      <w:proofErr w:type="spellEnd"/>
      <w:r w:rsidRPr="00060EE8">
        <w:rPr>
          <w:sz w:val="28"/>
          <w:szCs w:val="28"/>
        </w:rPr>
        <w:t>-опасной ситуации.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Pr="00060EE8">
        <w:rPr>
          <w:sz w:val="28"/>
          <w:szCs w:val="28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F13F62" w:rsidRPr="00060EE8" w:rsidRDefault="00F13F62" w:rsidP="00F13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Pr="00060EE8">
        <w:rPr>
          <w:sz w:val="28"/>
          <w:szCs w:val="28"/>
        </w:rPr>
        <w:t xml:space="preserve">Если работник не уверен, как необходимо поступить в соответствии с настоящим Кодексом, он должен обратиться за консультацией (разъяснениями) к руководителю </w:t>
      </w:r>
      <w:r>
        <w:rPr>
          <w:sz w:val="28"/>
          <w:szCs w:val="28"/>
        </w:rPr>
        <w:t>Школы,</w:t>
      </w:r>
      <w:r w:rsidRPr="00060EE8">
        <w:rPr>
          <w:sz w:val="28"/>
          <w:szCs w:val="28"/>
        </w:rPr>
        <w:t xml:space="preserve"> либо к должностному лицу, ответственному за реализацию Антикоррупционной политики.</w:t>
      </w:r>
    </w:p>
    <w:p w:rsidR="00635F17" w:rsidRPr="00D90D8B" w:rsidRDefault="00635F17" w:rsidP="00D90D8B">
      <w:pPr>
        <w:pStyle w:val="a3"/>
        <w:rPr>
          <w:sz w:val="28"/>
          <w:szCs w:val="28"/>
        </w:rPr>
      </w:pPr>
    </w:p>
    <w:sectPr w:rsidR="00635F17" w:rsidRPr="00D90D8B" w:rsidSect="00BA32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01"/>
    <w:rsid w:val="00033A7E"/>
    <w:rsid w:val="002C2570"/>
    <w:rsid w:val="0031158A"/>
    <w:rsid w:val="003E7595"/>
    <w:rsid w:val="004A16F9"/>
    <w:rsid w:val="00635F17"/>
    <w:rsid w:val="007265EA"/>
    <w:rsid w:val="007A6B8E"/>
    <w:rsid w:val="009C62BB"/>
    <w:rsid w:val="00A76601"/>
    <w:rsid w:val="00B05F14"/>
    <w:rsid w:val="00BA32D4"/>
    <w:rsid w:val="00C1582A"/>
    <w:rsid w:val="00C224D4"/>
    <w:rsid w:val="00D02D4A"/>
    <w:rsid w:val="00D216E1"/>
    <w:rsid w:val="00D72C29"/>
    <w:rsid w:val="00D90D8B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D78FA"/>
  <w15:docId w15:val="{3E4ED446-8D09-465A-BE09-DC71719E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9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0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D90D8B"/>
    <w:rPr>
      <w:i/>
      <w:iCs/>
    </w:rPr>
  </w:style>
  <w:style w:type="character" w:styleId="a6">
    <w:name w:val="Hyperlink"/>
    <w:basedOn w:val="a0"/>
    <w:rsid w:val="007A6B8E"/>
    <w:rPr>
      <w:color w:val="0066CC"/>
      <w:u w:val="single"/>
    </w:rPr>
  </w:style>
  <w:style w:type="character" w:customStyle="1" w:styleId="11">
    <w:name w:val="Основной текст1"/>
    <w:basedOn w:val="a0"/>
    <w:rsid w:val="00F13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7429293E1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7F5449E91E0926498E393CF2EuDoCG" TargetMode="External"/><Relationship Id="rId5" Type="http://schemas.openxmlformats.org/officeDocument/2006/relationships/hyperlink" Target="consultantplus://offline/ref=84EC63B97F0245536B5669A00CBBF70104FA439E9ABEC566C9B69DuC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2024-10-31T10:44:00Z</dcterms:created>
  <dcterms:modified xsi:type="dcterms:W3CDTF">2024-10-31T10:44:00Z</dcterms:modified>
</cp:coreProperties>
</file>